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F" w:rsidRDefault="00765DAE" w:rsidP="00261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61D1" w:rsidRPr="006261D1">
        <w:rPr>
          <w:rFonts w:ascii="Times New Roman" w:hAnsi="Times New Roman" w:cs="Times New Roman"/>
          <w:sz w:val="28"/>
          <w:szCs w:val="28"/>
        </w:rPr>
        <w:t>ебинары кафедры истории, обществ</w:t>
      </w:r>
      <w:r w:rsidR="00C020DD">
        <w:rPr>
          <w:rFonts w:ascii="Times New Roman" w:hAnsi="Times New Roman" w:cs="Times New Roman"/>
          <w:sz w:val="28"/>
          <w:szCs w:val="28"/>
        </w:rPr>
        <w:t>ознания и культурологии на 2019</w:t>
      </w:r>
      <w:r w:rsidR="006261D1" w:rsidRPr="006261D1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2410"/>
        <w:gridCol w:w="1701"/>
        <w:gridCol w:w="2268"/>
      </w:tblGrid>
      <w:tr w:rsidR="00765DAE" w:rsidRPr="0006130B" w:rsidTr="00765DAE">
        <w:trPr>
          <w:cantSplit/>
          <w:trHeight w:val="5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F0F3C" w:rsidRDefault="007F0F3C" w:rsidP="0075016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AE" w:rsidRPr="007F0F3C" w:rsidRDefault="007F0F3C" w:rsidP="0075016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3C">
              <w:rPr>
                <w:rFonts w:ascii="Times New Roman" w:hAnsi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AE" w:rsidRPr="007F0F3C" w:rsidRDefault="007F0F3C" w:rsidP="0075016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3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AE" w:rsidRPr="007F0F3C" w:rsidRDefault="007F0F3C" w:rsidP="007F0F3C">
            <w:pPr>
              <w:tabs>
                <w:tab w:val="left" w:pos="270"/>
                <w:tab w:val="left" w:pos="510"/>
                <w:tab w:val="center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F3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="00765DAE" w:rsidRPr="007F0F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AE" w:rsidRPr="007F0F3C" w:rsidRDefault="007F0F3C" w:rsidP="007F0F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3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06130B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Вебинар на тему: «Методические рекомендации по системному подходу организации образовательной деятельности по предмету «История « в 11 классе»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0B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06130B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0B">
              <w:rPr>
                <w:rFonts w:ascii="Times New Roman" w:hAnsi="Times New Roman"/>
                <w:sz w:val="24"/>
                <w:szCs w:val="24"/>
              </w:rPr>
              <w:t>Бикмеев М.А.,</w:t>
            </w:r>
          </w:p>
          <w:p w:rsidR="00765DAE" w:rsidRPr="0006130B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06130B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на тему: «Историко-культурный стандарт, его сущность и основные положения. Задача учителей истории по его  использованию в образовательном процессе»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0B">
              <w:rPr>
                <w:rFonts w:ascii="Times New Roman" w:hAnsi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06130B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Бикмеев М.А.</w:t>
            </w:r>
            <w:r w:rsidRPr="00061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543E7D" w:rsidP="00543E7D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 по формировавнию регионального патриотизма – любви, уважительного отношения к истории и культуре Башкортостана на основе проведенных долгосрочных </w:t>
            </w:r>
            <w:r w:rsidR="00765DAE" w:rsidRPr="00700519">
              <w:rPr>
                <w:rFonts w:ascii="Times New Roman" w:hAnsi="Times New Roman"/>
                <w:sz w:val="24"/>
                <w:szCs w:val="24"/>
              </w:rPr>
              <w:t>проектно-исследовательских работ, посвященных 100</w:t>
            </w:r>
            <w:r w:rsidRPr="00700519">
              <w:rPr>
                <w:rFonts w:ascii="Times New Roman" w:hAnsi="Times New Roman"/>
                <w:sz w:val="24"/>
                <w:szCs w:val="24"/>
              </w:rPr>
              <w:t>-</w:t>
            </w:r>
            <w:r w:rsidR="00765DAE" w:rsidRPr="00700519">
              <w:rPr>
                <w:rFonts w:ascii="Times New Roman" w:hAnsi="Times New Roman"/>
                <w:sz w:val="24"/>
                <w:szCs w:val="24"/>
              </w:rPr>
              <w:t xml:space="preserve"> летию образования Республики Башкортостан</w:t>
            </w:r>
            <w:r w:rsidRPr="007005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543E7D" w:rsidP="0054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Руководители РМО и ГМО, учителя истории, обществознания, ОДНКНР, МХК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 xml:space="preserve">Бикмеев М.А., 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06130B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Вебинар на тему: «Методические рекомендации по планированию и осуществлению мероприятий, связанных с подготовкой к 75 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 xml:space="preserve">Для руководителей РМО и ГМО по истории и обществознанию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Бикмеев М.А.</w:t>
            </w:r>
          </w:p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7D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E7D" w:rsidRDefault="00543E7D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3E7D" w:rsidRPr="00700519" w:rsidRDefault="00543E7D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Методические рекомендации по повышению качества подготовки выпускников к ОГЭ и ЕГЭ по истории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3E7D" w:rsidRPr="00700519" w:rsidRDefault="00543E7D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Для руководителей РМО и ГМО по истории и обществознанию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E7D" w:rsidRPr="00700519" w:rsidRDefault="00543E7D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3E7D" w:rsidRPr="00700519" w:rsidRDefault="00543E7D" w:rsidP="0054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Бикмеев М.А.</w:t>
            </w:r>
          </w:p>
          <w:p w:rsidR="00543E7D" w:rsidRPr="00700519" w:rsidRDefault="00543E7D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543E7D" w:rsidP="0054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Методические рекомендации по повышению качества подготовки выпускников к ОГЭ и ЕГЭ по обществознанию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Для  учителей истории,  обществознания и культурологии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 xml:space="preserve">Бикмеев М.А. 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цифровых ресурсов на уроках истории и обществознания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Для  учителей истории,  обществознания и культурологии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Банников А.Л.,</w:t>
            </w:r>
          </w:p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Искужина Н.Г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Вебинар на тему «Об особенностях преподавания предметов социально – гуманитарного цикла в новом 2019 – 2020 учебном году»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Для  учителей истории,  обществознания и культурологии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9804AA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С</w:t>
            </w:r>
            <w:r w:rsidR="00765DAE" w:rsidRPr="0070051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Бикмеев М.А.,</w:t>
            </w:r>
          </w:p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Карамова И.М.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Вебина на тему «Методические рекомендации по продготовке и проведению многоуровнего конкурса среди учащихся по теме «Дорогами Отечества»»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Для  учителей истории,  обществознания и культурологии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9804AA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О</w:t>
            </w:r>
            <w:r w:rsidR="00765DAE" w:rsidRPr="0070051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Бикмеев М.А.,</w:t>
            </w:r>
          </w:p>
          <w:p w:rsidR="00765DAE" w:rsidRPr="00700519" w:rsidRDefault="00765DAE" w:rsidP="0075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Карамова И.М.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Вебинар на тему: «Башкортостан в панораме ХХ</w:t>
            </w:r>
            <w:proofErr w:type="gramStart"/>
            <w:r w:rsidRPr="007005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700519">
              <w:rPr>
                <w:rFonts w:ascii="Times New Roman" w:hAnsi="Times New Roman"/>
                <w:sz w:val="24"/>
                <w:szCs w:val="24"/>
              </w:rPr>
              <w:t xml:space="preserve"> века: </w:t>
            </w:r>
            <w:r w:rsidRPr="00700519"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 w:rsidRPr="00700519">
              <w:rPr>
                <w:rFonts w:ascii="Times New Roman" w:hAnsi="Times New Roman"/>
                <w:sz w:val="24"/>
                <w:szCs w:val="24"/>
              </w:rPr>
              <w:t>остяжения и пр</w:t>
            </w:r>
            <w:r w:rsidRPr="00700519"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700519">
              <w:rPr>
                <w:rFonts w:ascii="Times New Roman" w:hAnsi="Times New Roman"/>
                <w:sz w:val="24"/>
                <w:szCs w:val="24"/>
              </w:rPr>
              <w:t>блемы. Пути формирования у учащихся гордости за историческое прошлое и настоящее республики»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Для  учителей истории,  обществознания и культурологии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9804AA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Н</w:t>
            </w:r>
            <w:r w:rsidR="00765DAE" w:rsidRPr="0070051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45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Бикмеев М.А.,</w:t>
            </w:r>
          </w:p>
          <w:p w:rsidR="00765DAE" w:rsidRPr="00700519" w:rsidRDefault="00765DAE" w:rsidP="0045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Карамова И.М</w:t>
            </w:r>
          </w:p>
        </w:tc>
      </w:tr>
      <w:tr w:rsidR="00765DAE" w:rsidRPr="0006130B" w:rsidTr="00765DAE">
        <w:trPr>
          <w:cantSplit/>
          <w:trHeight w:val="10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 xml:space="preserve">Итоги работы научно – практической конференции по теме «Башкортостан в горниле Великой Отечественной </w:t>
            </w:r>
            <w:r w:rsidR="008B7120" w:rsidRPr="00700519">
              <w:rPr>
                <w:rFonts w:ascii="Times New Roman" w:hAnsi="Times New Roman"/>
                <w:sz w:val="24"/>
                <w:szCs w:val="24"/>
              </w:rPr>
              <w:t>войны</w:t>
            </w:r>
            <w:r w:rsidRPr="00700519">
              <w:rPr>
                <w:rFonts w:ascii="Times New Roman" w:hAnsi="Times New Roman"/>
                <w:sz w:val="24"/>
                <w:szCs w:val="24"/>
              </w:rPr>
              <w:t>: Победа в войне как мировозренческий ориентир и задачи педогогических работников по его формированию»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Для  учителей истории,  обществознания и культурологии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DAE" w:rsidRPr="00700519" w:rsidRDefault="009804AA" w:rsidP="0075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Д</w:t>
            </w:r>
            <w:r w:rsidR="00765DAE" w:rsidRPr="0070051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DAE" w:rsidRPr="00700519" w:rsidRDefault="00765DAE" w:rsidP="0045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Бикмеев М.А.,</w:t>
            </w:r>
          </w:p>
          <w:p w:rsidR="00765DAE" w:rsidRPr="00700519" w:rsidRDefault="00765DAE" w:rsidP="0045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19">
              <w:rPr>
                <w:rFonts w:ascii="Times New Roman" w:hAnsi="Times New Roman"/>
                <w:sz w:val="24"/>
                <w:szCs w:val="24"/>
              </w:rPr>
              <w:t>Карамова И.М</w:t>
            </w:r>
          </w:p>
        </w:tc>
      </w:tr>
    </w:tbl>
    <w:p w:rsidR="006261D1" w:rsidRPr="002925E5" w:rsidRDefault="006261D1" w:rsidP="006261D1">
      <w:pPr>
        <w:pStyle w:val="2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7F0F3C" w:rsidRDefault="006261D1" w:rsidP="006261D1">
      <w:pPr>
        <w:pStyle w:val="2"/>
        <w:pBdr>
          <w:bottom w:val="none" w:sz="0" w:space="0" w:color="auto"/>
        </w:pBdr>
        <w:rPr>
          <w:b w:val="0"/>
          <w:sz w:val="24"/>
          <w:szCs w:val="24"/>
        </w:rPr>
      </w:pPr>
      <w:r w:rsidRPr="002925E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261D1" w:rsidRPr="002925E5" w:rsidRDefault="006261D1" w:rsidP="006261D1">
      <w:pPr>
        <w:pStyle w:val="2"/>
        <w:pBdr>
          <w:bottom w:val="none" w:sz="0" w:space="0" w:color="auto"/>
        </w:pBdr>
        <w:rPr>
          <w:b w:val="0"/>
          <w:sz w:val="24"/>
          <w:szCs w:val="24"/>
        </w:rPr>
      </w:pPr>
      <w:r w:rsidRPr="002925E5">
        <w:rPr>
          <w:b w:val="0"/>
          <w:sz w:val="24"/>
          <w:szCs w:val="24"/>
        </w:rPr>
        <w:t xml:space="preserve"> Зав. кафедрой _________________________ М.А. Бикмеев</w:t>
      </w:r>
    </w:p>
    <w:p w:rsidR="006261D1" w:rsidRPr="002925E5" w:rsidRDefault="006261D1" w:rsidP="00626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1D1" w:rsidRPr="006261D1" w:rsidRDefault="006261D1" w:rsidP="006261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61D1" w:rsidRPr="006261D1" w:rsidSect="00261A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1D1"/>
    <w:rsid w:val="000657CF"/>
    <w:rsid w:val="00171D9E"/>
    <w:rsid w:val="00261A70"/>
    <w:rsid w:val="003A5090"/>
    <w:rsid w:val="00454663"/>
    <w:rsid w:val="00543E7D"/>
    <w:rsid w:val="006261D1"/>
    <w:rsid w:val="00700519"/>
    <w:rsid w:val="00765DAE"/>
    <w:rsid w:val="007F0F3C"/>
    <w:rsid w:val="008B7120"/>
    <w:rsid w:val="00972FB9"/>
    <w:rsid w:val="009804AA"/>
    <w:rsid w:val="00BC0ACF"/>
    <w:rsid w:val="00C020DD"/>
    <w:rsid w:val="00E5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F"/>
  </w:style>
  <w:style w:type="paragraph" w:styleId="2">
    <w:name w:val="heading 2"/>
    <w:basedOn w:val="a"/>
    <w:next w:val="a"/>
    <w:link w:val="20"/>
    <w:unhideWhenUsed/>
    <w:qFormat/>
    <w:rsid w:val="006261D1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1D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IRORB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2019-01-09T10:51:00Z</cp:lastPrinted>
  <dcterms:created xsi:type="dcterms:W3CDTF">2018-12-17T05:37:00Z</dcterms:created>
  <dcterms:modified xsi:type="dcterms:W3CDTF">2019-02-05T04:35:00Z</dcterms:modified>
</cp:coreProperties>
</file>